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6B442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252B5" w:rsidRPr="00B101E7" w:rsidRDefault="000252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907735" w:rsidRPr="00907735">
        <w:rPr>
          <w:b/>
          <w:sz w:val="24"/>
          <w:szCs w:val="24"/>
        </w:rPr>
        <w:t>медицинских препаратов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82C2C">
        <w:rPr>
          <w:b/>
          <w:sz w:val="24"/>
          <w:szCs w:val="24"/>
          <w:highlight w:val="yellow"/>
        </w:rPr>
        <w:t>2</w:t>
      </w:r>
      <w:r w:rsidR="00EF48E7">
        <w:rPr>
          <w:b/>
          <w:sz w:val="24"/>
          <w:szCs w:val="24"/>
          <w:highlight w:val="yellow"/>
        </w:rPr>
        <w:t>4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907735" w:rsidRPr="00907735">
        <w:rPr>
          <w:sz w:val="24"/>
          <w:szCs w:val="24"/>
        </w:rPr>
        <w:t>медицинских препаратов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907735" w:rsidRPr="00907735">
        <w:rPr>
          <w:sz w:val="24"/>
          <w:szCs w:val="24"/>
        </w:rPr>
        <w:t>медицинских препаратов</w:t>
      </w:r>
      <w:r w:rsidR="000252B5" w:rsidRPr="000252B5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907735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07735">
        <w:t>без учета НДС – 595 396,00 (Пятьсот девяносто пять тысяч триста девяносто шесть) рублей 00 копеек РФ, кроме того НДС (18%) – 107 171,28 (Сто семь тысяч сто семьдесят один) рубль 28 копеек; 702 567,28 (Семьсот две тысячи пятьсот шестьдесят семь) рублей 28 копеек, с учетом НДС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</w:t>
      </w:r>
      <w:r w:rsidRPr="00E71A48">
        <w:rPr>
          <w:bCs w:val="0"/>
          <w:sz w:val="24"/>
          <w:szCs w:val="24"/>
        </w:rPr>
        <w:lastRenderedPageBreak/>
        <w:t xml:space="preserve">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7252E9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</w:t>
      </w:r>
      <w:r w:rsidR="00F74202" w:rsidRPr="007252E9">
        <w:rPr>
          <w:sz w:val="24"/>
          <w:szCs w:val="24"/>
        </w:rPr>
        <w:lastRenderedPageBreak/>
        <w:t>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</w:t>
      </w:r>
      <w:r w:rsidRPr="007D7C50">
        <w:rPr>
          <w:i/>
          <w:sz w:val="24"/>
          <w:szCs w:val="24"/>
        </w:rPr>
        <w:lastRenderedPageBreak/>
        <w:t xml:space="preserve">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7252E9">
        <w:rPr>
          <w:sz w:val="24"/>
          <w:szCs w:val="24"/>
        </w:rPr>
        <w:lastRenderedPageBreak/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lastRenderedPageBreak/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</w:t>
      </w:r>
      <w:r w:rsidR="00576399">
        <w:rPr>
          <w:b/>
          <w:bCs w:val="0"/>
          <w:sz w:val="24"/>
          <w:szCs w:val="24"/>
          <w:highlight w:val="yellow"/>
        </w:rPr>
        <w:t>0</w:t>
      </w:r>
      <w:bookmarkStart w:id="374" w:name="_GoBack"/>
      <w:bookmarkEnd w:id="374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426" w:rsidRDefault="006B4426">
      <w:pPr>
        <w:spacing w:line="240" w:lineRule="auto"/>
      </w:pPr>
      <w:r>
        <w:separator/>
      </w:r>
    </w:p>
  </w:endnote>
  <w:endnote w:type="continuationSeparator" w:id="0">
    <w:p w:rsidR="006B4426" w:rsidRDefault="006B4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52B5" w:rsidRDefault="000252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FA0376" w:rsidRDefault="000252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76399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0252B5" w:rsidRPr="00EE0539" w:rsidRDefault="000252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907735" w:rsidRPr="00907735">
      <w:rPr>
        <w:sz w:val="18"/>
        <w:szCs w:val="18"/>
      </w:rPr>
      <w:t>медицинских препаратов</w:t>
    </w:r>
    <w:r w:rsidRPr="000252B5">
      <w:rPr>
        <w:sz w:val="18"/>
        <w:szCs w:val="18"/>
      </w:rPr>
      <w:t xml:space="preserve">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426" w:rsidRDefault="006B4426">
      <w:pPr>
        <w:spacing w:line="240" w:lineRule="auto"/>
      </w:pPr>
      <w:r>
        <w:separator/>
      </w:r>
    </w:p>
  </w:footnote>
  <w:footnote w:type="continuationSeparator" w:id="0">
    <w:p w:rsidR="006B4426" w:rsidRDefault="006B4426">
      <w:pPr>
        <w:spacing w:line="240" w:lineRule="auto"/>
      </w:pPr>
      <w:r>
        <w:continuationSeparator/>
      </w:r>
    </w:p>
  </w:footnote>
  <w:footnote w:id="1">
    <w:p w:rsidR="000252B5" w:rsidRDefault="000252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930031" w:rsidRDefault="000252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03E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76399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426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07735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48E7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84ABF-AE6F-4490-B432-4664D3B41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80</Pages>
  <Words>24523</Words>
  <Characters>139787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163983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39</cp:revision>
  <cp:lastPrinted>2015-12-29T14:27:00Z</cp:lastPrinted>
  <dcterms:created xsi:type="dcterms:W3CDTF">2016-04-01T06:18:00Z</dcterms:created>
  <dcterms:modified xsi:type="dcterms:W3CDTF">2016-10-24T10:55:00Z</dcterms:modified>
</cp:coreProperties>
</file>