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621" w:type="pct"/>
        <w:tblLook w:val="04A0" w:firstRow="1" w:lastRow="0" w:firstColumn="1" w:lastColumn="0" w:noHBand="0" w:noVBand="1"/>
      </w:tblPr>
      <w:tblGrid>
        <w:gridCol w:w="2588"/>
        <w:gridCol w:w="1048"/>
        <w:gridCol w:w="1793"/>
        <w:gridCol w:w="4203"/>
      </w:tblGrid>
      <w:tr w:rsidR="00701747" w:rsidRPr="00EA48CE" w:rsidTr="0016554A">
        <w:trPr>
          <w:trHeight w:val="274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5B7B97" w:rsidP="0016554A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5B7B97">
              <w:rPr>
                <w:b/>
                <w:sz w:val="22"/>
              </w:rPr>
              <w:t>401О</w:t>
            </w:r>
          </w:p>
        </w:tc>
        <w:tc>
          <w:tcPr>
            <w:tcW w:w="931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183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16554A">
        <w:trPr>
          <w:trHeight w:val="274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</w:p>
        </w:tc>
        <w:tc>
          <w:tcPr>
            <w:tcW w:w="931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183" w:type="pct"/>
          </w:tcPr>
          <w:p w:rsidR="00701747" w:rsidRPr="00EA48CE" w:rsidRDefault="0016554A" w:rsidP="00701747">
            <w:pPr>
              <w:spacing w:line="276" w:lineRule="auto"/>
            </w:pPr>
            <w:r w:rsidRPr="00825022">
              <w:rPr>
                <w:sz w:val="26"/>
                <w:szCs w:val="26"/>
              </w:rPr>
              <w:t>Первый заместитель директора –</w:t>
            </w:r>
          </w:p>
        </w:tc>
      </w:tr>
      <w:tr w:rsidR="00701747" w:rsidRPr="00EA48CE" w:rsidTr="0016554A">
        <w:trPr>
          <w:trHeight w:val="274"/>
        </w:trPr>
        <w:tc>
          <w:tcPr>
            <w:tcW w:w="1343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93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183" w:type="pct"/>
          </w:tcPr>
          <w:p w:rsidR="00701747" w:rsidRPr="00EA48CE" w:rsidRDefault="0016554A" w:rsidP="00701747">
            <w:pPr>
              <w:spacing w:line="276" w:lineRule="auto"/>
            </w:pPr>
            <w:r w:rsidRPr="0016554A">
              <w:rPr>
                <w:sz w:val="26"/>
                <w:szCs w:val="26"/>
              </w:rPr>
              <w:t>ф. ПАО «МРСК</w:t>
            </w:r>
            <w:r w:rsidRPr="0016554A">
              <w:rPr>
                <w:sz w:val="26"/>
                <w:szCs w:val="26"/>
              </w:rPr>
              <w:tab/>
              <w:t>Центра» - «Курскэнерго»</w:t>
            </w:r>
          </w:p>
        </w:tc>
      </w:tr>
      <w:tr w:rsidR="00701747" w:rsidRPr="00EA48CE" w:rsidTr="0016554A">
        <w:trPr>
          <w:trHeight w:val="221"/>
        </w:trPr>
        <w:tc>
          <w:tcPr>
            <w:tcW w:w="1343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44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93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183" w:type="pct"/>
          </w:tcPr>
          <w:p w:rsidR="0016554A" w:rsidRDefault="0016554A" w:rsidP="00701747">
            <w:pPr>
              <w:spacing w:line="276" w:lineRule="auto"/>
            </w:pPr>
            <w:r w:rsidRPr="0016554A">
              <w:t>Истомин В.И. /_____________</w:t>
            </w:r>
          </w:p>
          <w:p w:rsidR="00701747" w:rsidRPr="00EA48CE" w:rsidRDefault="0016554A" w:rsidP="00AB5CDF">
            <w:pPr>
              <w:spacing w:line="276" w:lineRule="auto"/>
            </w:pPr>
            <w:r>
              <w:t>«____»_____________20</w:t>
            </w:r>
            <w:r w:rsidR="00AB5CDF">
              <w:t>____</w:t>
            </w:r>
            <w:r w:rsidR="00701747" w:rsidRPr="00EA48CE">
              <w:t xml:space="preserve"> г.</w:t>
            </w:r>
          </w:p>
        </w:tc>
      </w:tr>
    </w:tbl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421A7C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="00151C14" w:rsidRPr="00151C14">
        <w:rPr>
          <w:szCs w:val="26"/>
        </w:rPr>
        <w:t>резинотехнических изделий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p w:rsidR="00A67CA0" w:rsidRDefault="00A67CA0" w:rsidP="000E4E88">
      <w:pPr>
        <w:ind w:firstLine="284"/>
        <w:jc w:val="both"/>
        <w:rPr>
          <w:sz w:val="20"/>
          <w:szCs w:val="20"/>
        </w:rPr>
      </w:pPr>
      <w:r>
        <w:fldChar w:fldCharType="begin"/>
      </w:r>
      <w:r>
        <w:instrText xml:space="preserve"> LINK Excel.Sheet.12 "C:\\Users\\klimov.av\\AppData\\Local\\Microsoft\\Windows\\Temporary Internet Files\\Content.Outlook\\R0TMMK7K\\401 L P O.xlsx" "401O!R16C1:R24C6" \a \f 4 \h </w:instrText>
      </w:r>
      <w:r w:rsidR="001F2C7C">
        <w:instrText xml:space="preserve"> \* MERGEFORMAT </w:instrText>
      </w:r>
      <w:r>
        <w:fldChar w:fldCharType="separate"/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68"/>
        <w:gridCol w:w="3694"/>
        <w:gridCol w:w="850"/>
        <w:gridCol w:w="992"/>
        <w:gridCol w:w="3261"/>
      </w:tblGrid>
      <w:tr w:rsidR="00711473" w:rsidRPr="00A67CA0" w:rsidTr="00711473">
        <w:trPr>
          <w:trHeight w:val="1371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A67CA0" w:rsidRDefault="00711473" w:rsidP="00A67CA0">
            <w:pPr>
              <w:jc w:val="center"/>
              <w:rPr>
                <w:color w:val="000000"/>
              </w:rPr>
            </w:pPr>
            <w:r w:rsidRPr="00A67CA0">
              <w:rPr>
                <w:bCs/>
                <w:color w:val="000000"/>
              </w:rPr>
              <w:t>Номер материала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A67CA0" w:rsidRDefault="00711473" w:rsidP="00A67CA0">
            <w:pPr>
              <w:jc w:val="center"/>
              <w:rPr>
                <w:color w:val="000000"/>
              </w:rPr>
            </w:pPr>
            <w:r w:rsidRPr="00A67CA0">
              <w:rPr>
                <w:bCs/>
                <w:color w:val="000000"/>
              </w:rPr>
              <w:t>Наименование номенклатуры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A67CA0" w:rsidRDefault="00711473" w:rsidP="00A67CA0">
            <w:pPr>
              <w:jc w:val="center"/>
              <w:rPr>
                <w:color w:val="000000"/>
              </w:rPr>
            </w:pPr>
            <w:r w:rsidRPr="00A67CA0">
              <w:rPr>
                <w:bCs/>
                <w:color w:val="000000"/>
              </w:rPr>
              <w:t>ЕИ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A67CA0" w:rsidRDefault="00711473" w:rsidP="00A67CA0">
            <w:pPr>
              <w:jc w:val="center"/>
              <w:rPr>
                <w:color w:val="000000"/>
              </w:rPr>
            </w:pPr>
            <w:r w:rsidRPr="00A67CA0">
              <w:rPr>
                <w:bCs/>
                <w:color w:val="000000"/>
              </w:rPr>
              <w:t>Кол-во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A67CA0" w:rsidRDefault="00711473" w:rsidP="00A67CA0">
            <w:pPr>
              <w:jc w:val="center"/>
              <w:rPr>
                <w:color w:val="000000"/>
              </w:rPr>
            </w:pPr>
            <w:r w:rsidRPr="00A67CA0">
              <w:rPr>
                <w:bCs/>
                <w:color w:val="000000"/>
              </w:rPr>
              <w:t>Технические требования и характеристики номенклатуры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2115048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 xml:space="preserve">Резина </w:t>
            </w:r>
            <w:proofErr w:type="spellStart"/>
            <w:r w:rsidRPr="00A67CA0">
              <w:rPr>
                <w:color w:val="000000"/>
              </w:rPr>
              <w:t>маслобензостойкая</w:t>
            </w:r>
            <w:proofErr w:type="spellEnd"/>
            <w:r w:rsidRPr="00A67CA0">
              <w:rPr>
                <w:color w:val="000000"/>
              </w:rPr>
              <w:t xml:space="preserve"> 4мм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7338-90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2115059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 xml:space="preserve">Резина </w:t>
            </w:r>
            <w:proofErr w:type="spellStart"/>
            <w:r w:rsidRPr="00A67CA0">
              <w:rPr>
                <w:color w:val="000000"/>
              </w:rPr>
              <w:t>маслобензостойкая</w:t>
            </w:r>
            <w:proofErr w:type="spellEnd"/>
            <w:r w:rsidRPr="00A67CA0">
              <w:rPr>
                <w:color w:val="000000"/>
              </w:rPr>
              <w:t xml:space="preserve"> 3мм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7338-90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2115103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 xml:space="preserve">Резина </w:t>
            </w:r>
            <w:proofErr w:type="spellStart"/>
            <w:r w:rsidRPr="00A67CA0">
              <w:rPr>
                <w:color w:val="000000"/>
              </w:rPr>
              <w:t>маслобензостойкая</w:t>
            </w:r>
            <w:proofErr w:type="spellEnd"/>
            <w:r w:rsidRPr="00A67CA0">
              <w:rPr>
                <w:color w:val="000000"/>
              </w:rPr>
              <w:t xml:space="preserve"> 5мм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7338-90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2115130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 xml:space="preserve">Резина </w:t>
            </w:r>
            <w:proofErr w:type="spellStart"/>
            <w:r w:rsidRPr="00A67CA0">
              <w:rPr>
                <w:color w:val="000000"/>
              </w:rPr>
              <w:t>маслобензостойкая</w:t>
            </w:r>
            <w:proofErr w:type="spellEnd"/>
            <w:r w:rsidRPr="00A67CA0">
              <w:rPr>
                <w:color w:val="000000"/>
              </w:rPr>
              <w:t xml:space="preserve"> 6мм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7338-90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2315761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Резина шнуровая МБС 20х8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335.48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6467-78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2321483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 xml:space="preserve">Резина </w:t>
            </w:r>
            <w:proofErr w:type="spellStart"/>
            <w:r w:rsidRPr="00A67CA0">
              <w:rPr>
                <w:color w:val="000000"/>
              </w:rPr>
              <w:t>маслобензостойкая</w:t>
            </w:r>
            <w:proofErr w:type="spellEnd"/>
            <w:r w:rsidRPr="00A67CA0">
              <w:rPr>
                <w:color w:val="000000"/>
              </w:rPr>
              <w:t xml:space="preserve"> 8мм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7338-90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2324606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 xml:space="preserve">Резина </w:t>
            </w:r>
            <w:proofErr w:type="spellStart"/>
            <w:r w:rsidRPr="00A67CA0">
              <w:rPr>
                <w:color w:val="000000"/>
              </w:rPr>
              <w:t>маслобензостойкая</w:t>
            </w:r>
            <w:proofErr w:type="spellEnd"/>
            <w:r w:rsidRPr="00A67CA0">
              <w:rPr>
                <w:color w:val="000000"/>
              </w:rPr>
              <w:t xml:space="preserve"> 10мм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7338-90</w:t>
            </w:r>
          </w:p>
        </w:tc>
      </w:tr>
      <w:tr w:rsidR="00711473" w:rsidRPr="00A67CA0" w:rsidTr="00711473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2328400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Трубка 1-4С 20,0х8,0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473" w:rsidRPr="00A67CA0" w:rsidRDefault="00711473" w:rsidP="001F2C7C">
            <w:pPr>
              <w:jc w:val="center"/>
              <w:rPr>
                <w:color w:val="000000"/>
              </w:rPr>
            </w:pPr>
            <w:r w:rsidRPr="00A67CA0">
              <w:rPr>
                <w:color w:val="000000"/>
              </w:rPr>
              <w:t>ГОСТ 5496-78</w:t>
            </w:r>
          </w:p>
        </w:tc>
      </w:tr>
    </w:tbl>
    <w:p w:rsidR="00ED7FB0" w:rsidRPr="00CB4ED1" w:rsidRDefault="00A67CA0" w:rsidP="000E4E88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fldChar w:fldCharType="end"/>
      </w: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 xml:space="preserve">,  впервые поставляемая заводом - изготовителем для нужд </w:t>
      </w:r>
      <w:r w:rsidR="0016554A">
        <w:rPr>
          <w:sz w:val="26"/>
          <w:szCs w:val="26"/>
        </w:rPr>
        <w:t>ПАО</w:t>
      </w:r>
      <w:r w:rsidRPr="00513A8A">
        <w:rPr>
          <w:sz w:val="26"/>
          <w:szCs w:val="26"/>
        </w:rPr>
        <w:t xml:space="preserve">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продукция должна пройти обязательную аттестацию в аккредитованном Центре </w:t>
      </w:r>
      <w:r w:rsidR="0016554A">
        <w:rPr>
          <w:sz w:val="26"/>
          <w:szCs w:val="26"/>
        </w:rPr>
        <w:t>ПАО</w:t>
      </w:r>
      <w:r w:rsidRPr="00513A8A">
        <w:rPr>
          <w:sz w:val="26"/>
          <w:szCs w:val="26"/>
        </w:rPr>
        <w:t xml:space="preserve">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продукция должна соответствовать требованиям технической политики </w:t>
      </w:r>
      <w:r w:rsidR="0016554A">
        <w:rPr>
          <w:sz w:val="26"/>
          <w:szCs w:val="26"/>
        </w:rPr>
        <w:t>ПАО</w:t>
      </w:r>
      <w:r w:rsidRPr="00513A8A">
        <w:rPr>
          <w:sz w:val="26"/>
          <w:szCs w:val="26"/>
        </w:rPr>
        <w:t xml:space="preserve">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lastRenderedPageBreak/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</w:t>
      </w:r>
      <w:r w:rsidR="0016554A">
        <w:t>ПАО</w:t>
      </w:r>
      <w:r w:rsidRPr="00CB6078"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987917" w:rsidP="00987917">
      <w:pPr>
        <w:pStyle w:val="ab"/>
        <w:numPr>
          <w:ilvl w:val="0"/>
          <w:numId w:val="9"/>
        </w:numPr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D24BF0">
        <w:rPr>
          <w:b/>
          <w:sz w:val="24"/>
          <w:szCs w:val="24"/>
        </w:rPr>
        <w:t>Срок поставки:</w:t>
      </w:r>
      <w:r>
        <w:rPr>
          <w:sz w:val="24"/>
          <w:szCs w:val="24"/>
        </w:rPr>
        <w:t xml:space="preserve"> </w:t>
      </w:r>
      <w:r w:rsidRPr="00D24BF0">
        <w:rPr>
          <w:sz w:val="24"/>
          <w:szCs w:val="24"/>
        </w:rPr>
        <w:t>В течение 10 календарных дней с момента подачи заявки от филиала, но не позднее 30.06.2017г</w:t>
      </w: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537FE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8521065</wp:posOffset>
            </wp:positionV>
            <wp:extent cx="1014095" cy="1044575"/>
            <wp:effectExtent l="0" t="0" r="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989"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="00B17989" w:rsidRPr="00CB4ED1">
        <w:rPr>
          <w:sz w:val="26"/>
          <w:szCs w:val="26"/>
        </w:rPr>
        <w:t xml:space="preserve"> </w:t>
      </w:r>
      <w:r w:rsidR="0016554A">
        <w:rPr>
          <w:sz w:val="26"/>
          <w:szCs w:val="26"/>
        </w:rPr>
        <w:t>ПАО</w:t>
      </w:r>
      <w:r w:rsidR="00B17989" w:rsidRPr="00CB4ED1">
        <w:rPr>
          <w:sz w:val="26"/>
          <w:szCs w:val="26"/>
        </w:rPr>
        <w:t xml:space="preserve">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="00B17989"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="00B17989"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537FE9" w:rsidRDefault="00537FE9" w:rsidP="00537FE9">
      <w:pPr>
        <w:pStyle w:val="ab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4A772C4" wp14:editId="76EA8F2F">
            <wp:simplePos x="0" y="0"/>
            <wp:positionH relativeFrom="column">
              <wp:posOffset>3566160</wp:posOffset>
            </wp:positionH>
            <wp:positionV relativeFrom="paragraph">
              <wp:posOffset>34290</wp:posOffset>
            </wp:positionV>
            <wp:extent cx="1014095" cy="1044575"/>
            <wp:effectExtent l="0" t="0" r="0" b="317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FE9" w:rsidRPr="00825022" w:rsidRDefault="00537FE9" w:rsidP="00537FE9">
      <w:pPr>
        <w:pStyle w:val="ab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0" w:name="_GoBack"/>
      <w:bookmarkEnd w:id="0"/>
    </w:p>
    <w:p w:rsidR="00537FE9" w:rsidRPr="00825022" w:rsidRDefault="00537FE9" w:rsidP="00537FE9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Н</w:t>
      </w:r>
      <w:r w:rsidRPr="00825022">
        <w:rPr>
          <w:sz w:val="26"/>
          <w:szCs w:val="26"/>
          <w:u w:val="single"/>
        </w:rPr>
        <w:t>ачальник</w:t>
      </w:r>
      <w:r>
        <w:rPr>
          <w:sz w:val="26"/>
          <w:szCs w:val="26"/>
          <w:u w:val="single"/>
        </w:rPr>
        <w:t xml:space="preserve"> </w:t>
      </w:r>
      <w:r w:rsidRPr="00825022">
        <w:rPr>
          <w:sz w:val="26"/>
          <w:szCs w:val="26"/>
          <w:u w:val="single"/>
        </w:rPr>
        <w:t xml:space="preserve">УРС        </w:t>
      </w:r>
      <w:r>
        <w:rPr>
          <w:sz w:val="26"/>
          <w:szCs w:val="26"/>
          <w:u w:val="single"/>
        </w:rPr>
        <w:t xml:space="preserve">           </w:t>
      </w:r>
      <w:r w:rsidRPr="00825022">
        <w:rPr>
          <w:sz w:val="26"/>
          <w:szCs w:val="26"/>
          <w:u w:val="single"/>
        </w:rPr>
        <w:t xml:space="preserve">   </w:t>
      </w:r>
      <w:r w:rsidRPr="00825022">
        <w:rPr>
          <w:sz w:val="26"/>
          <w:szCs w:val="26"/>
        </w:rPr>
        <w:t>/_______________________/</w:t>
      </w:r>
      <w:r w:rsidRPr="00825022">
        <w:rPr>
          <w:sz w:val="26"/>
          <w:szCs w:val="26"/>
          <w:u w:val="single"/>
        </w:rPr>
        <w:t>Узеринов Г.Л.</w:t>
      </w:r>
      <w:r w:rsidRPr="00825022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537FE9" w:rsidRPr="00B703F0" w:rsidRDefault="00537FE9" w:rsidP="00537FE9">
      <w:pPr>
        <w:rPr>
          <w:color w:val="00B0F0"/>
          <w:sz w:val="22"/>
          <w:szCs w:val="22"/>
        </w:rPr>
      </w:pPr>
      <w:r w:rsidRPr="00825022">
        <w:rPr>
          <w:sz w:val="22"/>
          <w:szCs w:val="22"/>
        </w:rPr>
        <w:t xml:space="preserve">                                       должность                                                       подпись                     Фамилия И.О.</w:t>
      </w:r>
      <w:r w:rsidRPr="00B703F0">
        <w:rPr>
          <w:sz w:val="22"/>
          <w:szCs w:val="22"/>
        </w:rPr>
        <w:t xml:space="preserve">         </w:t>
      </w:r>
    </w:p>
    <w:p w:rsidR="0006339F" w:rsidRPr="008A7513" w:rsidRDefault="0006339F" w:rsidP="00537FE9">
      <w:pPr>
        <w:tabs>
          <w:tab w:val="left" w:pos="709"/>
        </w:tabs>
        <w:spacing w:line="276" w:lineRule="auto"/>
        <w:jc w:val="both"/>
        <w:rPr>
          <w:b/>
        </w:rPr>
      </w:pPr>
    </w:p>
    <w:sectPr w:rsidR="0006339F" w:rsidRPr="008A7513" w:rsidSect="00717B3B">
      <w:pgSz w:w="11906" w:h="16838" w:code="9"/>
      <w:pgMar w:top="567" w:right="707" w:bottom="426" w:left="993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0AE7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1C14"/>
    <w:rsid w:val="00154978"/>
    <w:rsid w:val="00156322"/>
    <w:rsid w:val="0016554A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2C7C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3F7BE3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37FE9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B7B97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1473"/>
    <w:rsid w:val="00714394"/>
    <w:rsid w:val="0071616B"/>
    <w:rsid w:val="00717171"/>
    <w:rsid w:val="00717AA5"/>
    <w:rsid w:val="00717B3B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5A5A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87917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67CA0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5CDF"/>
    <w:rsid w:val="00AB7D29"/>
    <w:rsid w:val="00AC4744"/>
    <w:rsid w:val="00AC56DB"/>
    <w:rsid w:val="00AC6315"/>
    <w:rsid w:val="00AD1F6B"/>
    <w:rsid w:val="00AE0297"/>
    <w:rsid w:val="00AE36B4"/>
    <w:rsid w:val="00AE583F"/>
    <w:rsid w:val="00AF0584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C6489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5E5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7FE9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7FE9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7FE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70">
    <w:name w:val="Заголовок 7 Знак"/>
    <w:basedOn w:val="a0"/>
    <w:link w:val="7"/>
    <w:rsid w:val="00537FE9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7F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7FE9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7FE9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7FE9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7FE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70">
    <w:name w:val="Заголовок 7 Знак"/>
    <w:basedOn w:val="a0"/>
    <w:link w:val="7"/>
    <w:rsid w:val="00537FE9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7F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7FE9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F5E79E-443B-4041-A363-A2BD285990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92BF3ED-803A-4DCA-A003-72A88140A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3E70D-06E0-4A14-A12D-1F1B64EF4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2A2EE8-D4F8-4F57-88C7-E86A72FA8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Носов Александр Борисович</cp:lastModifiedBy>
  <cp:revision>18</cp:revision>
  <cp:lastPrinted>2013-12-02T09:32:00Z</cp:lastPrinted>
  <dcterms:created xsi:type="dcterms:W3CDTF">2014-07-14T06:45:00Z</dcterms:created>
  <dcterms:modified xsi:type="dcterms:W3CDTF">2016-10-05T07:13:00Z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